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0F" w:rsidRPr="00C46C0F" w:rsidRDefault="00C46C0F" w:rsidP="00C46C0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32"/>
        <w:gridCol w:w="4733"/>
      </w:tblGrid>
      <w:tr w:rsidR="00C46C0F" w:rsidRPr="00C46C0F" w:rsidTr="00C46C0F">
        <w:trPr>
          <w:trHeight w:val="2533"/>
        </w:trPr>
        <w:tc>
          <w:tcPr>
            <w:tcW w:w="4732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3" w:type="dxa"/>
          </w:tcPr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К распоряжению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Главы Татарского района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17.04.2017г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№ 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4BF9" w:rsidRPr="00E84BF9" w:rsidRDefault="00C46C0F" w:rsidP="00E84BF9">
      <w:pPr>
        <w:tabs>
          <w:tab w:val="left" w:pos="3480"/>
        </w:tabs>
        <w:rPr>
          <w:rFonts w:ascii="Times New Roman" w:hAnsi="Times New Roman" w:cs="Times New Roman"/>
          <w:b/>
        </w:rPr>
      </w:pPr>
      <w:r w:rsidRPr="00E84BF9">
        <w:rPr>
          <w:rFonts w:ascii="Times New Roman" w:hAnsi="Times New Roman" w:cs="Times New Roman"/>
        </w:rPr>
        <w:tab/>
      </w:r>
      <w:r w:rsidRPr="00E84BF9">
        <w:rPr>
          <w:rFonts w:ascii="Times New Roman" w:hAnsi="Times New Roman" w:cs="Times New Roman"/>
          <w:b/>
        </w:rPr>
        <w:t xml:space="preserve">Сведения </w:t>
      </w:r>
    </w:p>
    <w:p w:rsidR="00E84BF9" w:rsidRPr="00E84BF9" w:rsidRDefault="00C46C0F" w:rsidP="00E84BF9">
      <w:pPr>
        <w:tabs>
          <w:tab w:val="left" w:pos="348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О численности муниципальных служащих, работников муниципальных учреждений с указанием фактических расходов на оплату их труда:</w:t>
      </w:r>
    </w:p>
    <w:p w:rsidR="00E84BF9" w:rsidRPr="00E84BF9" w:rsidRDefault="00E84BF9" w:rsidP="00E84BF9">
      <w:pPr>
        <w:tabs>
          <w:tab w:val="left" w:pos="348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84BF9">
        <w:rPr>
          <w:rFonts w:ascii="Times New Roman" w:hAnsi="Times New Roman" w:cs="Times New Roman"/>
        </w:rPr>
        <w:t xml:space="preserve"> </w:t>
      </w:r>
      <w:r w:rsidR="00C46C0F" w:rsidRPr="00E84BF9">
        <w:rPr>
          <w:rFonts w:ascii="Times New Roman" w:hAnsi="Times New Roman" w:cs="Times New Roman"/>
          <w:u w:val="single"/>
        </w:rPr>
        <w:t>____</w:t>
      </w:r>
      <w:r w:rsidR="00FC46DE">
        <w:rPr>
          <w:rFonts w:ascii="Times New Roman" w:hAnsi="Times New Roman" w:cs="Times New Roman"/>
          <w:u w:val="single"/>
        </w:rPr>
        <w:t>2</w:t>
      </w:r>
      <w:r w:rsidR="00C46C0F" w:rsidRPr="00E84BF9">
        <w:rPr>
          <w:rFonts w:ascii="Times New Roman" w:hAnsi="Times New Roman" w:cs="Times New Roman"/>
          <w:u w:val="single"/>
        </w:rPr>
        <w:t xml:space="preserve">__квартал   </w:t>
      </w:r>
      <w:r w:rsidR="00C46C0F" w:rsidRPr="00E84BF9">
        <w:rPr>
          <w:rFonts w:ascii="Times New Roman" w:hAnsi="Times New Roman" w:cs="Times New Roman"/>
          <w:u w:val="single"/>
          <w:lang w:val="en-US"/>
        </w:rPr>
        <w:t>20</w:t>
      </w:r>
      <w:r w:rsidR="00EF6AE7" w:rsidRPr="00E84BF9">
        <w:rPr>
          <w:rFonts w:ascii="Times New Roman" w:hAnsi="Times New Roman" w:cs="Times New Roman"/>
          <w:u w:val="single"/>
        </w:rPr>
        <w:t>2</w:t>
      </w:r>
      <w:r w:rsidR="00B85501">
        <w:rPr>
          <w:rFonts w:ascii="Times New Roman" w:hAnsi="Times New Roman" w:cs="Times New Roman"/>
          <w:u w:val="single"/>
        </w:rPr>
        <w:t>4</w:t>
      </w:r>
      <w:r w:rsidR="00C46C0F" w:rsidRPr="00E84BF9">
        <w:rPr>
          <w:rFonts w:ascii="Times New Roman" w:hAnsi="Times New Roman" w:cs="Times New Roman"/>
          <w:u w:val="single"/>
        </w:rPr>
        <w:t xml:space="preserve"> года</w:t>
      </w:r>
      <w:r w:rsidR="00C46C0F" w:rsidRPr="00E84BF9">
        <w:rPr>
          <w:rFonts w:ascii="Times New Roman" w:hAnsi="Times New Roman" w:cs="Times New Roman"/>
        </w:rPr>
        <w:t>.</w:t>
      </w:r>
    </w:p>
    <w:p w:rsidR="00C46C0F" w:rsidRPr="00E84BF9" w:rsidRDefault="00C46C0F" w:rsidP="00E84BF9">
      <w:pPr>
        <w:tabs>
          <w:tab w:val="left" w:pos="3480"/>
        </w:tabs>
        <w:jc w:val="center"/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6"/>
        <w:gridCol w:w="2123"/>
        <w:gridCol w:w="2937"/>
      </w:tblGrid>
      <w:tr w:rsidR="00C46C0F" w:rsidRPr="00E84BF9" w:rsidTr="00C46C0F">
        <w:trPr>
          <w:trHeight w:val="2435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2123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Фактические расходы на оплату труда</w:t>
            </w:r>
          </w:p>
        </w:tc>
        <w:tc>
          <w:tcPr>
            <w:tcW w:w="2937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C46C0F" w:rsidRPr="00E84BF9" w:rsidTr="00C46C0F">
        <w:trPr>
          <w:trHeight w:val="658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администрация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района</w:t>
            </w:r>
            <w:r w:rsidR="00393E8A" w:rsidRPr="00E84B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93E8A" w:rsidRPr="00E84BF9">
              <w:rPr>
                <w:rFonts w:ascii="Times New Roman" w:hAnsi="Times New Roman" w:cs="Times New Roman"/>
              </w:rPr>
              <w:t>Новосибирской</w:t>
            </w:r>
            <w:proofErr w:type="gramEnd"/>
            <w:r w:rsidR="00393E8A" w:rsidRPr="00E84B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3E8A" w:rsidRPr="00E84BF9">
              <w:rPr>
                <w:rFonts w:ascii="Times New Roman" w:hAnsi="Times New Roman" w:cs="Times New Roman"/>
              </w:rPr>
              <w:t>оласти</w:t>
            </w:r>
            <w:proofErr w:type="spellEnd"/>
          </w:p>
        </w:tc>
        <w:tc>
          <w:tcPr>
            <w:tcW w:w="2123" w:type="dxa"/>
          </w:tcPr>
          <w:p w:rsidR="00C46C0F" w:rsidRPr="00E84BF9" w:rsidRDefault="00FA198C" w:rsidP="00A62728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14225081,56</w:t>
            </w:r>
          </w:p>
        </w:tc>
        <w:tc>
          <w:tcPr>
            <w:tcW w:w="2937" w:type="dxa"/>
          </w:tcPr>
          <w:p w:rsidR="00C46C0F" w:rsidRPr="00E84BF9" w:rsidRDefault="0066338D" w:rsidP="002F1E3D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73</w:t>
            </w:r>
          </w:p>
        </w:tc>
      </w:tr>
      <w:tr w:rsidR="00C46C0F" w:rsidRPr="00E84BF9" w:rsidTr="00C46C0F">
        <w:trPr>
          <w:trHeight w:val="1318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 xml:space="preserve">Отдел </w:t>
            </w:r>
            <w:proofErr w:type="gramStart"/>
            <w:r w:rsidRPr="00E84BF9">
              <w:rPr>
                <w:rFonts w:ascii="Times New Roman" w:hAnsi="Times New Roman" w:cs="Times New Roman"/>
              </w:rPr>
              <w:t>организации социального обслуживания населения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района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 области</w:t>
            </w:r>
            <w:proofErr w:type="gramEnd"/>
          </w:p>
        </w:tc>
        <w:tc>
          <w:tcPr>
            <w:tcW w:w="2123" w:type="dxa"/>
          </w:tcPr>
          <w:p w:rsidR="00C46C0F" w:rsidRPr="00E84BF9" w:rsidRDefault="00FA198C" w:rsidP="00B85501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282511,61</w:t>
            </w:r>
          </w:p>
        </w:tc>
        <w:tc>
          <w:tcPr>
            <w:tcW w:w="2937" w:type="dxa"/>
          </w:tcPr>
          <w:p w:rsidR="00C46C0F" w:rsidRPr="00E84BF9" w:rsidRDefault="00FA198C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E38D3" w:rsidRPr="00E84BF9" w:rsidTr="00C46C0F">
        <w:trPr>
          <w:trHeight w:val="1318"/>
        </w:trPr>
        <w:tc>
          <w:tcPr>
            <w:tcW w:w="4496" w:type="dxa"/>
          </w:tcPr>
          <w:p w:rsidR="007E38D3" w:rsidRPr="00E84BF9" w:rsidRDefault="007E38D3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Совет депутатов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района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2123" w:type="dxa"/>
          </w:tcPr>
          <w:p w:rsidR="007E38D3" w:rsidRPr="00E84BF9" w:rsidRDefault="00FA198C" w:rsidP="00B030B3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279191,67</w:t>
            </w:r>
          </w:p>
        </w:tc>
        <w:tc>
          <w:tcPr>
            <w:tcW w:w="2937" w:type="dxa"/>
          </w:tcPr>
          <w:p w:rsidR="007E38D3" w:rsidRPr="00E84BF9" w:rsidRDefault="00B030B3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1,5</w:t>
            </w:r>
          </w:p>
        </w:tc>
      </w:tr>
      <w:tr w:rsidR="00393E8A" w:rsidRPr="00E84BF9" w:rsidTr="00C46C0F">
        <w:trPr>
          <w:trHeight w:val="1318"/>
        </w:trPr>
        <w:tc>
          <w:tcPr>
            <w:tcW w:w="4496" w:type="dxa"/>
          </w:tcPr>
          <w:p w:rsidR="00393E8A" w:rsidRPr="00E84BF9" w:rsidRDefault="00393E8A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Ревизионная комиссия Татарского Муниципального района Новосибирской области</w:t>
            </w:r>
          </w:p>
        </w:tc>
        <w:tc>
          <w:tcPr>
            <w:tcW w:w="2123" w:type="dxa"/>
          </w:tcPr>
          <w:p w:rsidR="00393E8A" w:rsidRPr="00E84BF9" w:rsidRDefault="00FA198C" w:rsidP="00B030B3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348193,29</w:t>
            </w:r>
          </w:p>
        </w:tc>
        <w:tc>
          <w:tcPr>
            <w:tcW w:w="2937" w:type="dxa"/>
          </w:tcPr>
          <w:p w:rsidR="00393E8A" w:rsidRPr="00E84BF9" w:rsidRDefault="0066338D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2</w:t>
            </w:r>
          </w:p>
        </w:tc>
      </w:tr>
      <w:tr w:rsidR="00C46C0F" w:rsidRPr="00E84BF9" w:rsidTr="00C46C0F">
        <w:trPr>
          <w:trHeight w:val="1132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</w:p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3" w:type="dxa"/>
          </w:tcPr>
          <w:p w:rsidR="00C46C0F" w:rsidRPr="00E84BF9" w:rsidRDefault="00FA198C" w:rsidP="0066338D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15134978,13</w:t>
            </w:r>
          </w:p>
        </w:tc>
        <w:tc>
          <w:tcPr>
            <w:tcW w:w="2937" w:type="dxa"/>
          </w:tcPr>
          <w:p w:rsidR="00C46C0F" w:rsidRPr="00E84BF9" w:rsidRDefault="002F1E3D" w:rsidP="00D847C5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78</w:t>
            </w:r>
            <w:r w:rsidR="00E84BF9" w:rsidRPr="00E84BF9">
              <w:rPr>
                <w:rFonts w:ascii="Times New Roman" w:hAnsi="Times New Roman" w:cs="Times New Roman"/>
              </w:rPr>
              <w:t>,5</w:t>
            </w:r>
          </w:p>
        </w:tc>
      </w:tr>
    </w:tbl>
    <w:p w:rsidR="00C46C0F" w:rsidRPr="00E84BF9" w:rsidRDefault="00C46C0F" w:rsidP="00C46C0F">
      <w:pPr>
        <w:rPr>
          <w:rFonts w:ascii="Times New Roman" w:hAnsi="Times New Roman" w:cs="Times New Roman"/>
        </w:rPr>
      </w:pPr>
    </w:p>
    <w:p w:rsidR="00963683" w:rsidRDefault="00963683" w:rsidP="00C46C0F">
      <w:pPr>
        <w:rPr>
          <w:rFonts w:ascii="Times New Roman" w:hAnsi="Times New Roman" w:cs="Times New Roman"/>
        </w:rPr>
      </w:pPr>
    </w:p>
    <w:p w:rsidR="00234517" w:rsidRPr="00E84BF9" w:rsidRDefault="00B030B3" w:rsidP="00963683">
      <w:pPr>
        <w:tabs>
          <w:tab w:val="left" w:pos="594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Главный специалист</w:t>
      </w:r>
      <w:r w:rsidR="00963683" w:rsidRPr="00E84BF9">
        <w:rPr>
          <w:rFonts w:ascii="Times New Roman" w:hAnsi="Times New Roman" w:cs="Times New Roman"/>
        </w:rPr>
        <w:tab/>
      </w:r>
      <w:r w:rsidRPr="00E84BF9">
        <w:rPr>
          <w:rFonts w:ascii="Times New Roman" w:hAnsi="Times New Roman" w:cs="Times New Roman"/>
        </w:rPr>
        <w:t xml:space="preserve">И.И. </w:t>
      </w:r>
      <w:proofErr w:type="spellStart"/>
      <w:r w:rsidRPr="00E84BF9">
        <w:rPr>
          <w:rFonts w:ascii="Times New Roman" w:hAnsi="Times New Roman" w:cs="Times New Roman"/>
        </w:rPr>
        <w:t>Понаровская</w:t>
      </w:r>
      <w:proofErr w:type="spellEnd"/>
    </w:p>
    <w:p w:rsidR="00472A58" w:rsidRPr="00E84BF9" w:rsidRDefault="00472A58" w:rsidP="00963683">
      <w:pPr>
        <w:tabs>
          <w:tab w:val="left" w:pos="5940"/>
        </w:tabs>
        <w:rPr>
          <w:rFonts w:ascii="Times New Roman" w:hAnsi="Times New Roman" w:cs="Times New Roman"/>
        </w:rPr>
      </w:pPr>
    </w:p>
    <w:p w:rsidR="00472A58" w:rsidRPr="00E84BF9" w:rsidRDefault="00472A58" w:rsidP="00963683">
      <w:pPr>
        <w:tabs>
          <w:tab w:val="left" w:pos="5940"/>
        </w:tabs>
        <w:rPr>
          <w:rFonts w:ascii="Times New Roman" w:hAnsi="Times New Roman" w:cs="Times New Roman"/>
        </w:rPr>
      </w:pPr>
    </w:p>
    <w:sectPr w:rsidR="00472A58" w:rsidRPr="00E84BF9" w:rsidSect="00963683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C0F"/>
    <w:rsid w:val="0006332C"/>
    <w:rsid w:val="00173DF6"/>
    <w:rsid w:val="00190D9E"/>
    <w:rsid w:val="0023169A"/>
    <w:rsid w:val="00234517"/>
    <w:rsid w:val="00241A5E"/>
    <w:rsid w:val="002F1E3D"/>
    <w:rsid w:val="0036704B"/>
    <w:rsid w:val="00393E8A"/>
    <w:rsid w:val="00432846"/>
    <w:rsid w:val="00472A58"/>
    <w:rsid w:val="004D4C40"/>
    <w:rsid w:val="004D5DA7"/>
    <w:rsid w:val="00534D9D"/>
    <w:rsid w:val="00575C95"/>
    <w:rsid w:val="005C5342"/>
    <w:rsid w:val="00631409"/>
    <w:rsid w:val="0066338D"/>
    <w:rsid w:val="006D71EE"/>
    <w:rsid w:val="006F092A"/>
    <w:rsid w:val="006F59D7"/>
    <w:rsid w:val="0075487F"/>
    <w:rsid w:val="007D10A9"/>
    <w:rsid w:val="007E38D3"/>
    <w:rsid w:val="00844440"/>
    <w:rsid w:val="008B232A"/>
    <w:rsid w:val="008C3A39"/>
    <w:rsid w:val="008F0233"/>
    <w:rsid w:val="009128B5"/>
    <w:rsid w:val="00963683"/>
    <w:rsid w:val="00A01CB1"/>
    <w:rsid w:val="00A3538F"/>
    <w:rsid w:val="00A4307A"/>
    <w:rsid w:val="00A62728"/>
    <w:rsid w:val="00AE6972"/>
    <w:rsid w:val="00AF55C8"/>
    <w:rsid w:val="00B030B3"/>
    <w:rsid w:val="00B85501"/>
    <w:rsid w:val="00BA2A61"/>
    <w:rsid w:val="00C46C0F"/>
    <w:rsid w:val="00C938A1"/>
    <w:rsid w:val="00D847C5"/>
    <w:rsid w:val="00DF08DE"/>
    <w:rsid w:val="00E170A0"/>
    <w:rsid w:val="00E57EAD"/>
    <w:rsid w:val="00E84BF9"/>
    <w:rsid w:val="00E92164"/>
    <w:rsid w:val="00EF6AE7"/>
    <w:rsid w:val="00F81628"/>
    <w:rsid w:val="00FA198C"/>
    <w:rsid w:val="00FC46DE"/>
    <w:rsid w:val="00FE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BUH_ZP</cp:lastModifiedBy>
  <cp:revision>2</cp:revision>
  <cp:lastPrinted>2023-01-11T02:16:00Z</cp:lastPrinted>
  <dcterms:created xsi:type="dcterms:W3CDTF">2024-07-02T07:40:00Z</dcterms:created>
  <dcterms:modified xsi:type="dcterms:W3CDTF">2024-07-02T07:40:00Z</dcterms:modified>
</cp:coreProperties>
</file>